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КЛИНЦОВСКАЯ ГОРОДСКАЯ АДМИНИСТРАЦИЯ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ПРОТОКОЛ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6"/>
          <w:szCs w:val="28"/>
        </w:rPr>
      </w:pPr>
      <w:r>
        <w:rPr>
          <w:rFonts w:eastAsia="Calibri" w:cs="Times New Roman" w:ascii="Times New Roman" w:hAnsi="Times New Roman"/>
          <w:b/>
          <w:bCs/>
          <w:sz w:val="26"/>
          <w:szCs w:val="28"/>
        </w:rPr>
        <w:t xml:space="preserve">заседания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г. Клинцы                                 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u w:val="single"/>
        </w:rPr>
        <w:t>30.01.2019</w:t>
      </w:r>
      <w:r>
        <w:rPr>
          <w:rFonts w:eastAsia="Calibri" w:cs="Times New Roman" w:ascii="Times New Roman" w:hAnsi="Times New Roman"/>
          <w:sz w:val="28"/>
          <w:szCs w:val="28"/>
        </w:rPr>
        <w:t xml:space="preserve">   15:00 ч.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Присутствовали члены Общественного Совета: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 Сочень Т. С.           – гражданин Российской Федерации, проживающий в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eastAsia="Calibri" w:cs="Times New Roman" w:ascii="Times New Roman" w:hAnsi="Times New Roman"/>
          <w:sz w:val="28"/>
          <w:szCs w:val="28"/>
        </w:rPr>
        <w:t>г. Клинцы, пенсионер.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 Горохова Н. В.       – главный редактор газеты «Труд».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 Короленко О. В.    – директор МБОУ СОШ № 9.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Из 5 членов присутствует 3,</w:t>
      </w:r>
      <w:r>
        <w:rPr>
          <w:rFonts w:ascii="Times New Roman" w:hAnsi="Times New Roman"/>
          <w:szCs w:val="24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кворум имеется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Секретарь Общественного Совета: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Купреенко Н.Д.      – ведущий специалист отдела экономического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анализа, прогнозирования, торговли и потребительского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рынка Клинцовской городской администрации.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Приглашенные: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Мельникова Е.А.   – начальник отдела экономического анализа,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прогнозирования, торговли и потребительского рынка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eastAsia="Calibri" w:cs="Times New Roman" w:ascii="Times New Roman" w:hAnsi="Times New Roman"/>
          <w:sz w:val="28"/>
          <w:szCs w:val="28"/>
        </w:rPr>
        <w:t>Клинцовской городской администрации.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Титенко М.А.         – начальник финансового управления Клинцовской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eastAsia="Calibri" w:cs="Times New Roman" w:ascii="Times New Roman" w:hAnsi="Times New Roman"/>
          <w:sz w:val="28"/>
          <w:szCs w:val="28"/>
        </w:rPr>
        <w:t>городской администрации.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Павленко Л.И.        – начальник отдела бухгалтерского учета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Клинцовской городской администрации.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ПОВЕСТКА ДНЯ: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ab/>
      </w:r>
      <w:r>
        <w:rPr>
          <w:rFonts w:eastAsia="Calibri" w:cs="Times New Roman" w:ascii="Times New Roman" w:hAnsi="Times New Roman"/>
          <w:bCs/>
          <w:sz w:val="28"/>
          <w:szCs w:val="28"/>
        </w:rPr>
        <w:t>Открытие заседания Общественного Совета. Вступительное слово (Мельникова Е.А.).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1.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Избрание председателя и заместителя председателя Общественного Совета в связи с уточнением состава.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2.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Рассмотрение и обсуждение проекта приказа Финансового управления Клинцовской городской администрации «Об утверждении нормативных затрат на обеспечение деятельности </w:t>
      </w:r>
      <w:r>
        <w:rPr>
          <w:rFonts w:eastAsia="Calibri" w:cs="Times New Roman" w:ascii="Times New Roman" w:hAnsi="Times New Roman"/>
          <w:bCs/>
          <w:sz w:val="28"/>
          <w:szCs w:val="28"/>
        </w:rPr>
        <w:t>Финансового управления Клинцовской городской администрации на 2019г.».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3.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Рассмотрение и обсуждение проектов распоряжений Клинцовской городской администрации </w:t>
      </w:r>
      <w:r>
        <w:rPr>
          <w:rFonts w:ascii="Times New Roman" w:hAnsi="Times New Roman"/>
          <w:sz w:val="28"/>
          <w:szCs w:val="28"/>
        </w:rPr>
        <w:t>«Об утверждении перечня нормативных затрат Клинцовской городской администрации на 2019г.», «Об утверждении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перечня отдельных видов товаров, работ и услуг (в том числе предельным ценам товара, работ, услуг)», «Об утверждении нормативов и правил определения нормативных затрат на обеспечение деятельности Клинцовской городской администрации».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4.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Рассмотрение и обсуждение проектов распоряжений Клинцовского городского Совета народных депутатов </w:t>
      </w:r>
      <w:r>
        <w:rPr>
          <w:rFonts w:ascii="Times New Roman" w:hAnsi="Times New Roman"/>
          <w:sz w:val="28"/>
          <w:szCs w:val="28"/>
        </w:rPr>
        <w:t>«Об утверждении перечня нормативных затрат Клинцовского городского Совета народных депутатов на 2019г.», «Об утверждении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перечня отдельных видов товаров, работ и услуг (в том числе предельным ценам товара, работ, услуг)», «Об утверждении нормативов и правил определения нормативных затрат на обеспечение деятельности Клинцовского городского Совета народных депутатов».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5.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Рассмотрение и обсуждение проектов приказов Контрольно-счетной палаты города Клинцы </w:t>
      </w:r>
      <w:r>
        <w:rPr>
          <w:rFonts w:ascii="Times New Roman" w:hAnsi="Times New Roman"/>
          <w:sz w:val="28"/>
          <w:szCs w:val="28"/>
        </w:rPr>
        <w:t>«Об утверждении перечня нормативных затрат Контрольно-счетной палаты города Клинцы на 2019г.», «Об утверждении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перечня отдельных видов товаров, работ и услуг (в том числе предельным ценам товара, работ, услуг)», «Об утверждении нормативов и правил определения нормативных затрат на обеспечение деятельности Контрольно-счетной палаты города Клинцы».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По пункту 1 повестки дня: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>Выступила Сочень Татьяна Степановна, которая предложила избрать председателем Общественного Совета (</w:t>
      </w:r>
      <w:r>
        <w:rPr>
          <w:rFonts w:eastAsia="Calibri" w:cs="Times New Roman" w:ascii="Times New Roman" w:hAnsi="Times New Roman"/>
          <w:bCs/>
          <w:sz w:val="28"/>
          <w:szCs w:val="28"/>
        </w:rPr>
        <w:t>в связи с уточнением состава) Горохову Наталью Владимировну.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ab/>
        <w:t xml:space="preserve">Горохова Наталья Владимировна предложила избрать заместителем председателя Общественного Совета </w:t>
      </w:r>
      <w:r>
        <w:rPr>
          <w:rFonts w:eastAsia="Calibri" w:cs="Times New Roman" w:ascii="Times New Roman" w:hAnsi="Times New Roman"/>
          <w:sz w:val="28"/>
          <w:szCs w:val="28"/>
        </w:rPr>
        <w:t>(</w:t>
      </w:r>
      <w:r>
        <w:rPr>
          <w:rFonts w:eastAsia="Calibri" w:cs="Times New Roman" w:ascii="Times New Roman" w:hAnsi="Times New Roman"/>
          <w:bCs/>
          <w:sz w:val="28"/>
          <w:szCs w:val="28"/>
        </w:rPr>
        <w:t>в связи с уточнением состава) Сочень Татьяну Степановну.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Избрать единогласно председателем Общественного Совета </w:t>
      </w:r>
      <w:r>
        <w:rPr>
          <w:rFonts w:eastAsia="Calibri" w:cs="Times New Roman" w:ascii="Times New Roman" w:hAnsi="Times New Roman"/>
          <w:bCs/>
          <w:sz w:val="28"/>
          <w:szCs w:val="28"/>
        </w:rPr>
        <w:t>Горохову Наталью Владимировну, заместителем председателя Общественного Совета Сочень Татьяну Степановну.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Голосовали: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«за» - 3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«против» - 0 человек;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«воздержалось» - 0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Единогласно все члены Общественного Совета.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По пункту 2 повестки дня: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 xml:space="preserve">Слушали начальника Финансового управления Клинцовской городской администрации Титенко М. А., которая представила членам Общественного Совета проект приказа Финансового управления Клинцовской городской администрации «Об утверждении нормативных затрат на обеспечение деятельности </w:t>
      </w:r>
      <w:r>
        <w:rPr>
          <w:rFonts w:eastAsia="Calibri" w:cs="Times New Roman" w:ascii="Times New Roman" w:hAnsi="Times New Roman"/>
          <w:bCs/>
          <w:sz w:val="28"/>
          <w:szCs w:val="28"/>
        </w:rPr>
        <w:t>Финансового управления Клинцовской городской администрации на 2019г.».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ab/>
        <w:t>Данный проект приказа прошел процедуру обсуждения (с 17.01.2019г. по 23.01.2019г.)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Рекомендовать принять проект приказа Финансового управления Клинцовской городской администрации «Об утверждении нормативных затрат на обеспечение деятельности </w:t>
      </w:r>
      <w:r>
        <w:rPr>
          <w:rFonts w:eastAsia="Calibri" w:cs="Times New Roman" w:ascii="Times New Roman" w:hAnsi="Times New Roman"/>
          <w:bCs/>
          <w:sz w:val="28"/>
          <w:szCs w:val="28"/>
        </w:rPr>
        <w:t>Финансового управления Клинцовской городской администрации на 2019г.».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«за» - 3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«против» - 0 человек;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«воздержалось» - 0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По пункту 3 повестки дня: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Слушали начальника отдела бухгалтерского учета Клинцовской городской администрации Павленко Л.И., которая представила членам Общественного Совета проекты распоряжений Клинцовской городской администрации </w:t>
      </w:r>
      <w:r>
        <w:rPr>
          <w:rFonts w:ascii="Times New Roman" w:hAnsi="Times New Roman"/>
          <w:sz w:val="28"/>
          <w:szCs w:val="28"/>
        </w:rPr>
        <w:t>«Об утверждении перечня нормативных затрат Клинцовской городской администрации на 2019г.», «Об утверждении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перечня отдельных видов товаров, работ и услуг (в том числе предельным ценам товара, работ, услуг)», «Об утверждении нормативов и правил определения нормативных затрат на обеспечение деятельности Клинцовской городской администрации».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Данные проекты распоряжений прошли процедуру обсуждения (с 19.01.2019г. по 27.01.2019г.)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Рекомендовать принять проекты распоряжений Клинцовской городской администрации </w:t>
      </w:r>
      <w:r>
        <w:rPr>
          <w:rFonts w:ascii="Times New Roman" w:hAnsi="Times New Roman"/>
          <w:sz w:val="28"/>
          <w:szCs w:val="28"/>
        </w:rPr>
        <w:t>«Об утверждении перечня нормативных затрат Клинцовской городской администрации на 2019г.», «Об утверждении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перечня отдельных видов товаров, работ и услуг (в том числе предельным ценам товара, работ, услуг)», «Об утверждении нормативов и правил определения нормативных затрат на обеспечение деятельности Клинцовской городской администрации».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«за» - 3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«против» - 0 человек;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«воздержалось» - 0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По пункту 4 повестки дня: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Слушали начальника отдела бухгалтерского учета Клинцовской городской администрации Павленко Л.И., которая представила членам Общественного Совета проекты распоряжений Клинцовского городского Совета народных депутатов </w:t>
      </w:r>
      <w:r>
        <w:rPr>
          <w:rFonts w:ascii="Times New Roman" w:hAnsi="Times New Roman"/>
          <w:sz w:val="28"/>
          <w:szCs w:val="28"/>
        </w:rPr>
        <w:t>«Об утверждении перечня нормативных затрат Клинцовского городского Совета народных депутатов на 2019г.», «Об утверждении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перечня отдельных видов товаров, работ и услуг (в том числе предельным ценам товара, работ, услуг)», «Об утверждении нормативов и правил определения нормативных затрат на обеспечение деятельности Клинцовского городского Совета народных депутатов».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Данные проекты распоряжений прошли процедуру обсуждения (с 19.01.2019г. по 27.01.2019г.)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Рекомендовать принять проекты распоряжений Клинцовского городского Совета народных депутатов </w:t>
      </w:r>
      <w:r>
        <w:rPr>
          <w:rFonts w:ascii="Times New Roman" w:hAnsi="Times New Roman"/>
          <w:sz w:val="28"/>
          <w:szCs w:val="28"/>
        </w:rPr>
        <w:t>«Об утверждении перечня нормативных затрат Клинцовского городского Совета народных депутатов на 2019г.», «Об утверждении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перечня отдельных видов товаров, работ и услуг (в том числе предельным ценам товара, работ, услуг)», «Об утверждении нормативов и правил определения нормативных затрат на обеспечение деятельности Клинцовского городского Совета народных депутатов».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«за» - 3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«против» - 0 человек;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«воздержалось» - 0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По пункту 5 повестки дня: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Слушали начальника отдела бухгалтерского учета Клинцовской городской администрации Павленко Л.И., которая представила членам Общественного Совета проекты приказов Контрольно-счетной палаты города Клинцы </w:t>
      </w:r>
      <w:r>
        <w:rPr>
          <w:rFonts w:ascii="Times New Roman" w:hAnsi="Times New Roman"/>
          <w:sz w:val="28"/>
          <w:szCs w:val="28"/>
        </w:rPr>
        <w:t>«Об утверждении перечня нормативных затрат Контрольно-счетной палаты города Клинцы на 2019г.», «Об утверждении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перечня отдельных видов товаров, работ и услуг (в том числе предельным ценам товара, работ, услуг)», «Об утверждении нормативов и правил определения нормативных затрат на обеспечение деятельности Контрольно-счетной палаты города Клинцы».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Данные проекты приказов прошли процедуру обсуждения (с 19.01.2019г. по 27.01.2019г.)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Рекомендовать принять проекты приказов Контрольно-счетной палаты города Клинцы «Об утверждении перечня нормативных затрат Контрольно-счетной палаты города Клинцы на 2019г.», «Об утверждении перечня отдельных видов товаров, работ и услуг (в том числе предельным ценам товара, работ, услуг)», «Об утверждении нормативов и правил определения нормативных затрат на обеспечение деятельности Контрольно-счетной палаты города Клинцы».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«за» - 3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«против» - 0 человек;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«воздержалось» - 0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</w:t>
      </w:r>
      <w:r>
        <w:rPr>
          <w:rFonts w:eastAsia="Calibri" w:cs="Times New Roman" w:ascii="Times New Roman" w:hAnsi="Times New Roman"/>
          <w:b/>
          <w:sz w:val="28"/>
          <w:szCs w:val="28"/>
        </w:rPr>
        <w:t>редседатель Общественного Совета                                          Н.В. Горохова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Секретарь Общественного Совета                                                    Н.Д. Купреенко</w:t>
      </w:r>
    </w:p>
    <w:sectPr>
      <w:type w:val="nextPage"/>
      <w:pgSz w:w="11906" w:h="16838"/>
      <w:pgMar w:left="1418" w:right="566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e5de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5d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Application>LibreOffice/6.0.3.2$Linux_x86 LibreOffice_project/00m0$Build-2</Application>
  <Pages>4</Pages>
  <Words>1078</Words>
  <Characters>8081</Characters>
  <CharactersWithSpaces>9670</CharactersWithSpaces>
  <Paragraphs>81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2019-01-25T06:48:00Z</dcterms:created>
  <dc:creator>Kupreenko</dc:creator>
  <dc:description/>
  <dc:language>ru-RU</dc:language>
  <cp:lastModifiedBy>Kupreenko</cp:lastModifiedBy>
  <cp:lastPrinted>2019-01-30T11:53:00Z</cp:lastPrinted>
  <dcterms:modified xsi:type="dcterms:W3CDTF">2019-01-30T13:28:00Z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